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6030" w14:textId="77777777" w:rsidR="00691F6E" w:rsidRPr="00691F6E" w:rsidRDefault="00691F6E" w:rsidP="00691F6E">
      <w:pPr>
        <w:shd w:val="clear" w:color="auto" w:fill="FFFFFF"/>
        <w:spacing w:after="135" w:line="240" w:lineRule="auto"/>
        <w:jc w:val="both"/>
        <w:rPr>
          <w:rFonts w:ascii="Arial" w:eastAsia="Times New Roman" w:hAnsi="Arial" w:cs="Arial"/>
          <w:color w:val="333333"/>
          <w:sz w:val="20"/>
          <w:szCs w:val="20"/>
          <w:lang w:eastAsia="pl-PL"/>
        </w:rPr>
      </w:pPr>
      <w:r w:rsidRPr="00691F6E">
        <w:rPr>
          <w:rFonts w:ascii="Arial" w:eastAsia="Times New Roman" w:hAnsi="Arial" w:cs="Arial"/>
          <w:b/>
          <w:bCs/>
          <w:color w:val="333333"/>
          <w:sz w:val="24"/>
          <w:szCs w:val="24"/>
          <w:lang w:eastAsia="pl-PL"/>
        </w:rPr>
        <w:t>KLAUZULA INFORMACYJNA</w:t>
      </w:r>
    </w:p>
    <w:p w14:paraId="5B200786" w14:textId="77777777" w:rsidR="00691F6E" w:rsidRPr="00691F6E" w:rsidRDefault="00691F6E" w:rsidP="00691F6E">
      <w:pPr>
        <w:shd w:val="clear" w:color="auto" w:fill="FFFFFF"/>
        <w:spacing w:after="135" w:line="240" w:lineRule="auto"/>
        <w:jc w:val="both"/>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691F6E">
        <w:rPr>
          <w:rFonts w:ascii="Arial" w:eastAsia="Times New Roman" w:hAnsi="Arial" w:cs="Arial"/>
          <w:color w:val="000000"/>
          <w:sz w:val="20"/>
          <w:szCs w:val="20"/>
          <w:lang w:eastAsia="pl-PL"/>
        </w:rPr>
        <w:t>Dz.Urz</w:t>
      </w:r>
      <w:proofErr w:type="spellEnd"/>
      <w:r w:rsidRPr="00691F6E">
        <w:rPr>
          <w:rFonts w:ascii="Arial" w:eastAsia="Times New Roman" w:hAnsi="Arial" w:cs="Arial"/>
          <w:color w:val="000000"/>
          <w:sz w:val="20"/>
          <w:szCs w:val="20"/>
          <w:lang w:eastAsia="pl-PL"/>
        </w:rPr>
        <w:t>. UE L 119, s.1/ informuję, iż:</w:t>
      </w:r>
    </w:p>
    <w:p w14:paraId="76CD83B5"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 xml:space="preserve">Administratorem danych osobowych uczniów i ich opiekunów prawnych jest Zespół Szkół w Barczewie reprezentowany przez Dyrektora Szkoły   z siedzibą: 11-010 Barczewo, </w:t>
      </w:r>
      <w:proofErr w:type="spellStart"/>
      <w:r w:rsidRPr="00691F6E">
        <w:rPr>
          <w:rFonts w:ascii="Arial" w:eastAsia="Times New Roman" w:hAnsi="Arial" w:cs="Arial"/>
          <w:color w:val="000000"/>
          <w:sz w:val="20"/>
          <w:szCs w:val="20"/>
          <w:lang w:eastAsia="pl-PL"/>
        </w:rPr>
        <w:t>ul.Północna</w:t>
      </w:r>
      <w:proofErr w:type="spellEnd"/>
      <w:r w:rsidRPr="00691F6E">
        <w:rPr>
          <w:rFonts w:ascii="Arial" w:eastAsia="Times New Roman" w:hAnsi="Arial" w:cs="Arial"/>
          <w:color w:val="000000"/>
          <w:sz w:val="20"/>
          <w:szCs w:val="20"/>
          <w:lang w:eastAsia="pl-PL"/>
        </w:rPr>
        <w:t xml:space="preserve"> 14</w:t>
      </w:r>
    </w:p>
    <w:p w14:paraId="4542A366"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Kontakt z Inspektorem Ochrony Danych (IOD) – tel.89 5147713</w:t>
      </w:r>
    </w:p>
    <w:p w14:paraId="28836895"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u w:val="single"/>
          <w:lang w:eastAsia="pl-PL"/>
        </w:rPr>
        <w:t>dane osobowe przetwarzane będą w celu</w:t>
      </w:r>
      <w:r w:rsidRPr="00691F6E">
        <w:rPr>
          <w:rFonts w:ascii="Arial" w:eastAsia="Times New Roman" w:hAnsi="Arial" w:cs="Arial"/>
          <w:color w:val="000000"/>
          <w:sz w:val="20"/>
          <w:szCs w:val="20"/>
          <w:lang w:eastAsia="pl-PL"/>
        </w:rPr>
        <w:t>:</w:t>
      </w:r>
    </w:p>
    <w:p w14:paraId="544FDE84" w14:textId="77777777" w:rsidR="00691F6E" w:rsidRPr="00691F6E" w:rsidRDefault="00691F6E" w:rsidP="00691F6E">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 xml:space="preserve">realizacji zadań dydaktycznych, wychowawczych i opiekuńczych, zgodnie z ustawą z dnia 07 września 1991 o systemie oświaty, ustawą z dnia 14 grudnia 2016 r. Prawo oświatowe, na podstawie art.6 ust.1 </w:t>
      </w:r>
      <w:proofErr w:type="spellStart"/>
      <w:r w:rsidRPr="00691F6E">
        <w:rPr>
          <w:rFonts w:ascii="Arial" w:eastAsia="Times New Roman" w:hAnsi="Arial" w:cs="Arial"/>
          <w:color w:val="000000"/>
          <w:sz w:val="20"/>
          <w:szCs w:val="20"/>
          <w:lang w:eastAsia="pl-PL"/>
        </w:rPr>
        <w:t>lit.c</w:t>
      </w:r>
      <w:proofErr w:type="spellEnd"/>
      <w:r w:rsidRPr="00691F6E">
        <w:rPr>
          <w:rFonts w:ascii="Arial" w:eastAsia="Times New Roman" w:hAnsi="Arial" w:cs="Arial"/>
          <w:color w:val="000000"/>
          <w:sz w:val="20"/>
          <w:szCs w:val="20"/>
          <w:lang w:eastAsia="pl-PL"/>
        </w:rPr>
        <w:t xml:space="preserve"> RODO (przetwarzanie jest niezbędne do wypełnienia obowiązku prawnego ciążącego na Administratorze),</w:t>
      </w:r>
    </w:p>
    <w:p w14:paraId="1718453F" w14:textId="77777777" w:rsidR="00691F6E" w:rsidRPr="00691F6E" w:rsidRDefault="00691F6E" w:rsidP="00691F6E">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 xml:space="preserve">zapewnienia bezpieczeństwa uczniów, promocji i potrzeb funkcjonowania Szkoły na podstawie art.6 ust.1 </w:t>
      </w:r>
      <w:proofErr w:type="spellStart"/>
      <w:r w:rsidRPr="00691F6E">
        <w:rPr>
          <w:rFonts w:ascii="Arial" w:eastAsia="Times New Roman" w:hAnsi="Arial" w:cs="Arial"/>
          <w:color w:val="000000"/>
          <w:sz w:val="20"/>
          <w:szCs w:val="20"/>
          <w:lang w:eastAsia="pl-PL"/>
        </w:rPr>
        <w:t>lit.a</w:t>
      </w:r>
      <w:proofErr w:type="spellEnd"/>
      <w:r w:rsidRPr="00691F6E">
        <w:rPr>
          <w:rFonts w:ascii="Arial" w:eastAsia="Times New Roman" w:hAnsi="Arial" w:cs="Arial"/>
          <w:color w:val="000000"/>
          <w:sz w:val="20"/>
          <w:szCs w:val="20"/>
          <w:lang w:eastAsia="pl-PL"/>
        </w:rPr>
        <w:t xml:space="preserve"> RODO (jeżeli osoba, której dane dotyczą wyraziła zgodę na przetwarzanie swoich danych osobowych w jednym lub większej liczbie określonych celów).    </w:t>
      </w:r>
    </w:p>
    <w:p w14:paraId="19254CD1"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Odbiorcami danych osobowych będą wyłącznie podmioty uprawnione do uzyskania danych osobowych na podstawie przepisów prawa np. organ sprawujący nadzór pedagogiczny, OKE czy organ prowadzący</w:t>
      </w:r>
    </w:p>
    <w:p w14:paraId="4700B9FA"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Dane osobowe przechowywane będą w okresie zgodnym z przepisami prawa, w tym Rozporządzenia Prezesa Rady Ministrów z dnia 18 stycznia 2011 r. w sprawie instrukcji kancelaryjnej, jednolitych rzeczowych wykazów akt oraz instrukcji w sprawie organizacji i zakresu działania archiwów zakładowych, a w przypadku wyrażenia zgody na przetwarzanie danych, do czasu jej cofnięcia;</w:t>
      </w:r>
    </w:p>
    <w:p w14:paraId="01EB93AD"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Rodzice, opiekuni prawni, osoby sprawujące opiekę nad dziećmi, uczniowie mają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458CFDE2" w14:textId="58F3D8FF"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Rodzice, opiekuni prawni, osoby sprawujące opiekę nad dziećmi,</w:t>
      </w:r>
      <w:r>
        <w:rPr>
          <w:rFonts w:ascii="Arial" w:eastAsia="Times New Roman" w:hAnsi="Arial" w:cs="Arial"/>
          <w:color w:val="000000"/>
          <w:sz w:val="20"/>
          <w:szCs w:val="20"/>
          <w:lang w:eastAsia="pl-PL"/>
        </w:rPr>
        <w:t xml:space="preserve"> </w:t>
      </w:r>
      <w:r w:rsidRPr="00691F6E">
        <w:rPr>
          <w:rFonts w:ascii="Arial" w:eastAsia="Times New Roman" w:hAnsi="Arial" w:cs="Arial"/>
          <w:color w:val="000000"/>
          <w:sz w:val="20"/>
          <w:szCs w:val="20"/>
          <w:lang w:eastAsia="pl-PL"/>
        </w:rPr>
        <w:t>uczniowie mają prawo wniesienia skargi do organu nadzorczego – Urzędu Ochrony Danych Osobowych (UODO);</w:t>
      </w:r>
    </w:p>
    <w:p w14:paraId="4CF49D1F" w14:textId="77777777" w:rsidR="00691F6E" w:rsidRPr="00691F6E" w:rsidRDefault="00691F6E" w:rsidP="00691F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pl-PL"/>
        </w:rPr>
      </w:pPr>
      <w:r w:rsidRPr="00691F6E">
        <w:rPr>
          <w:rFonts w:ascii="Arial" w:eastAsia="Times New Roman" w:hAnsi="Arial" w:cs="Arial"/>
          <w:color w:val="000000"/>
          <w:sz w:val="20"/>
          <w:szCs w:val="20"/>
          <w:lang w:eastAsia="pl-PL"/>
        </w:rPr>
        <w:t>Podanie danych osobowych w przypadku realizacji zadań dydaktycznych, wychowawczych i opiekuńczych, jest wymogiem ustawowym, a w przypadku informacji, promocji i potrzeb funkcjonowania Szkoły jest dobrowolne</w:t>
      </w:r>
    </w:p>
    <w:p w14:paraId="5F3C8CD2" w14:textId="77777777" w:rsidR="00691F6E" w:rsidRPr="00691F6E" w:rsidRDefault="00691F6E" w:rsidP="00691F6E">
      <w:pPr>
        <w:shd w:val="clear" w:color="auto" w:fill="FFFFFF"/>
        <w:spacing w:after="135" w:line="240" w:lineRule="auto"/>
        <w:jc w:val="both"/>
        <w:rPr>
          <w:rFonts w:ascii="Arial" w:eastAsia="Times New Roman" w:hAnsi="Arial" w:cs="Arial"/>
          <w:color w:val="333333"/>
          <w:sz w:val="20"/>
          <w:szCs w:val="20"/>
          <w:lang w:eastAsia="pl-PL"/>
        </w:rPr>
      </w:pPr>
      <w:r w:rsidRPr="00691F6E">
        <w:rPr>
          <w:rFonts w:ascii="Arial" w:eastAsia="Times New Roman" w:hAnsi="Arial" w:cs="Arial"/>
          <w:color w:val="333333"/>
          <w:sz w:val="20"/>
          <w:szCs w:val="20"/>
          <w:lang w:eastAsia="pl-PL"/>
        </w:rPr>
        <w:t> </w:t>
      </w:r>
      <w:r w:rsidRPr="00691F6E">
        <w:rPr>
          <w:rFonts w:ascii="Arial" w:eastAsia="Times New Roman" w:hAnsi="Arial" w:cs="Arial"/>
          <w:color w:val="000000"/>
          <w:sz w:val="20"/>
          <w:szCs w:val="20"/>
          <w:lang w:eastAsia="pl-PL"/>
        </w:rPr>
        <w:t>                                                                                       Administrator Danych Osobowych</w:t>
      </w:r>
    </w:p>
    <w:p w14:paraId="7599F261" w14:textId="77777777" w:rsidR="000D08C4" w:rsidRDefault="000D08C4"/>
    <w:sectPr w:rsidR="000D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159CD"/>
    <w:multiLevelType w:val="multilevel"/>
    <w:tmpl w:val="AFCE1A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6E"/>
    <w:rsid w:val="000D08C4"/>
    <w:rsid w:val="00691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7934"/>
  <w15:chartTrackingRefBased/>
  <w15:docId w15:val="{E482AEB9-978E-42E2-97F1-A6F25A9C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2341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2022-03-31T07:13:00Z</dcterms:created>
  <dcterms:modified xsi:type="dcterms:W3CDTF">2022-03-31T07:13:00Z</dcterms:modified>
</cp:coreProperties>
</file>